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B4AC5" w:rsidRDefault="007E36F6" w:rsidP="00657DEC">
      <w:pPr>
        <w:jc w:val="center"/>
        <w:rPr>
          <w:b/>
          <w:u w:val="single"/>
        </w:rPr>
      </w:pPr>
      <w:r>
        <w:rPr>
          <w:b/>
          <w:u w:val="single"/>
        </w:rPr>
        <w:t>ЧУПРИН ИВАН АФАНАСЬЕВИЧ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410E3D" w:rsidRDefault="00410E3D" w:rsidP="002A21D7">
      <w:pPr>
        <w:ind w:firstLine="708"/>
        <w:jc w:val="both"/>
        <w:rPr>
          <w:sz w:val="28"/>
          <w:szCs w:val="28"/>
          <w:lang w:val="en-US"/>
        </w:rPr>
      </w:pPr>
      <w:r w:rsidRPr="007E36F6">
        <w:rPr>
          <w:sz w:val="28"/>
          <w:szCs w:val="28"/>
        </w:rPr>
        <w:t>Чуприн</w:t>
      </w:r>
      <w:r w:rsidRPr="007E36F6">
        <w:rPr>
          <w:sz w:val="28"/>
          <w:szCs w:val="28"/>
        </w:rPr>
        <w:t xml:space="preserve"> </w:t>
      </w:r>
      <w:r w:rsidR="007E36F6" w:rsidRPr="007E36F6">
        <w:rPr>
          <w:sz w:val="28"/>
          <w:szCs w:val="28"/>
        </w:rPr>
        <w:t xml:space="preserve">Иван Афанасьевич родился 28 сентября 1935 года в пос. </w:t>
      </w:r>
      <w:proofErr w:type="spellStart"/>
      <w:r w:rsidR="007E36F6" w:rsidRPr="007E36F6">
        <w:rPr>
          <w:sz w:val="28"/>
          <w:szCs w:val="28"/>
        </w:rPr>
        <w:t>Хета</w:t>
      </w:r>
      <w:proofErr w:type="spellEnd"/>
      <w:r w:rsidR="007E36F6" w:rsidRPr="007E36F6">
        <w:rPr>
          <w:sz w:val="28"/>
          <w:szCs w:val="28"/>
        </w:rPr>
        <w:t xml:space="preserve"> </w:t>
      </w:r>
      <w:proofErr w:type="spellStart"/>
      <w:r w:rsidR="007E36F6" w:rsidRPr="007E36F6">
        <w:rPr>
          <w:sz w:val="28"/>
          <w:szCs w:val="28"/>
        </w:rPr>
        <w:t>Хатангского</w:t>
      </w:r>
      <w:proofErr w:type="spellEnd"/>
      <w:r w:rsidR="007E36F6" w:rsidRPr="007E36F6">
        <w:rPr>
          <w:sz w:val="28"/>
          <w:szCs w:val="28"/>
        </w:rPr>
        <w:t xml:space="preserve"> района, в семье оленевода. Окончил семилетнюю школу, школу колхозных кадров (1951), краевую советскую партийную школу г. Минусинска (1964). </w:t>
      </w:r>
    </w:p>
    <w:p w:rsidR="00410E3D" w:rsidRDefault="007E36F6" w:rsidP="002A21D7">
      <w:pPr>
        <w:ind w:firstLine="708"/>
        <w:jc w:val="both"/>
        <w:rPr>
          <w:sz w:val="28"/>
          <w:szCs w:val="28"/>
          <w:lang w:val="en-US"/>
        </w:rPr>
      </w:pPr>
      <w:r w:rsidRPr="007E36F6">
        <w:rPr>
          <w:sz w:val="28"/>
          <w:szCs w:val="28"/>
        </w:rPr>
        <w:t>Комсомольско-партийный деятель, занимал ответственные посты: инструктор крайкома комсомола (1952-54), председатель колхоза «Родина» (</w:t>
      </w:r>
      <w:proofErr w:type="spellStart"/>
      <w:r w:rsidRPr="007E36F6">
        <w:rPr>
          <w:sz w:val="28"/>
          <w:szCs w:val="28"/>
        </w:rPr>
        <w:t>Авамский</w:t>
      </w:r>
      <w:proofErr w:type="spellEnd"/>
      <w:r w:rsidRPr="007E36F6">
        <w:rPr>
          <w:sz w:val="28"/>
          <w:szCs w:val="28"/>
        </w:rPr>
        <w:t xml:space="preserve"> р-н, 1957), инструктор окружкома партии (Дудинка, 1964-69), председатель колхоза им. Сталина (п. </w:t>
      </w:r>
      <w:proofErr w:type="spellStart"/>
      <w:r w:rsidRPr="007E36F6">
        <w:rPr>
          <w:sz w:val="28"/>
          <w:szCs w:val="28"/>
        </w:rPr>
        <w:t>Волочанка</w:t>
      </w:r>
      <w:proofErr w:type="spellEnd"/>
      <w:r w:rsidRPr="007E36F6">
        <w:rPr>
          <w:sz w:val="28"/>
          <w:szCs w:val="28"/>
        </w:rPr>
        <w:t xml:space="preserve">), заместитель председателя Дудинского горисполкома (1971-1982), заместитель начальника окружного управления сельского хозяйства. </w:t>
      </w:r>
    </w:p>
    <w:p w:rsidR="00A11D9B" w:rsidRPr="00410E3D" w:rsidRDefault="007E36F6" w:rsidP="002A21D7">
      <w:pPr>
        <w:ind w:firstLine="708"/>
        <w:jc w:val="both"/>
        <w:rPr>
          <w:sz w:val="28"/>
          <w:szCs w:val="28"/>
        </w:rPr>
      </w:pPr>
      <w:r w:rsidRPr="007E36F6">
        <w:rPr>
          <w:sz w:val="28"/>
          <w:szCs w:val="28"/>
        </w:rPr>
        <w:t xml:space="preserve">Награжден почетными грамотами, юбилейными медалями, медалью «Ветеран труда». </w:t>
      </w:r>
      <w:r w:rsidR="00410E3D">
        <w:rPr>
          <w:sz w:val="28"/>
          <w:szCs w:val="28"/>
        </w:rPr>
        <w:t xml:space="preserve">В 1995 году Ивану Афанасьевичу присвоено звание </w:t>
      </w:r>
      <w:r w:rsidRPr="007E36F6">
        <w:rPr>
          <w:sz w:val="28"/>
          <w:szCs w:val="28"/>
        </w:rPr>
        <w:t>Почетный гражданин Таймыра</w:t>
      </w:r>
      <w:r w:rsidR="00410E3D">
        <w:rPr>
          <w:sz w:val="28"/>
          <w:szCs w:val="28"/>
        </w:rPr>
        <w:t>.</w:t>
      </w:r>
    </w:p>
    <w:p w:rsidR="00A11D9B" w:rsidRPr="00410E3D" w:rsidRDefault="00A11D9B" w:rsidP="002A21D7">
      <w:pPr>
        <w:ind w:firstLine="708"/>
        <w:jc w:val="both"/>
        <w:rPr>
          <w:sz w:val="28"/>
          <w:szCs w:val="28"/>
        </w:rPr>
      </w:pPr>
    </w:p>
    <w:p w:rsidR="00A11D9B" w:rsidRDefault="00A11D9B" w:rsidP="00A11D9B">
      <w:pPr>
        <w:ind w:firstLine="708"/>
        <w:jc w:val="both"/>
        <w:rPr>
          <w:sz w:val="28"/>
          <w:szCs w:val="28"/>
        </w:rPr>
      </w:pPr>
      <w:r w:rsidRPr="00A11D9B">
        <w:rPr>
          <w:sz w:val="28"/>
          <w:szCs w:val="28"/>
        </w:rPr>
        <w:tab/>
      </w:r>
    </w:p>
    <w:p w:rsidR="007E36F6" w:rsidRPr="00410E3D" w:rsidRDefault="007E36F6" w:rsidP="00A11D9B">
      <w:pPr>
        <w:ind w:firstLine="708"/>
        <w:jc w:val="both"/>
        <w:rPr>
          <w:sz w:val="28"/>
          <w:szCs w:val="28"/>
        </w:rPr>
      </w:pPr>
    </w:p>
    <w:p w:rsidR="00A11D9B" w:rsidRPr="00A11D9B" w:rsidRDefault="00A11D9B" w:rsidP="00A11D9B">
      <w:pPr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A11D9B" w:rsidRPr="00A1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B4AC5"/>
    <w:rsid w:val="000F1091"/>
    <w:rsid w:val="00187514"/>
    <w:rsid w:val="001F3442"/>
    <w:rsid w:val="002665EA"/>
    <w:rsid w:val="002A21D7"/>
    <w:rsid w:val="003966D4"/>
    <w:rsid w:val="003E6CBB"/>
    <w:rsid w:val="00410E3D"/>
    <w:rsid w:val="004C03AA"/>
    <w:rsid w:val="0051135B"/>
    <w:rsid w:val="005B703C"/>
    <w:rsid w:val="005D3364"/>
    <w:rsid w:val="006051F9"/>
    <w:rsid w:val="00657DEC"/>
    <w:rsid w:val="006875C8"/>
    <w:rsid w:val="0070068A"/>
    <w:rsid w:val="00734167"/>
    <w:rsid w:val="0073460F"/>
    <w:rsid w:val="007E36F6"/>
    <w:rsid w:val="007F027D"/>
    <w:rsid w:val="00863938"/>
    <w:rsid w:val="008D29C1"/>
    <w:rsid w:val="008F7BD7"/>
    <w:rsid w:val="00A11D9B"/>
    <w:rsid w:val="00A16264"/>
    <w:rsid w:val="00D561DF"/>
    <w:rsid w:val="00D62D62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2018-01-22T05:07:00Z</dcterms:created>
  <dcterms:modified xsi:type="dcterms:W3CDTF">2018-01-22T05:12:00Z</dcterms:modified>
</cp:coreProperties>
</file>